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705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9784754" wp14:editId="56553D3A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88684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7B8D2A8D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71A650B1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14727EAE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07728DBD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50B44BCC" w14:textId="77777777" w:rsidR="00146B32" w:rsidRDefault="00146B32" w:rsidP="00146B32">
      <w:pPr>
        <w:rPr>
          <w:sz w:val="28"/>
          <w:szCs w:val="28"/>
          <w:lang w:val="uk-UA"/>
        </w:rPr>
      </w:pPr>
    </w:p>
    <w:p w14:paraId="2FCCBD88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5C8FDDE0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729B7CC4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163FC18E" w14:textId="77777777" w:rsidR="003E43A5" w:rsidRDefault="00146B32" w:rsidP="003E4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6F11CA2" w14:textId="77777777" w:rsidR="003E43A5" w:rsidRDefault="00146B32" w:rsidP="003E43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 </w:t>
            </w:r>
            <w:r>
              <w:rPr>
                <w:b/>
                <w:sz w:val="28"/>
                <w:szCs w:val="28"/>
                <w:lang w:val="uk-UA"/>
              </w:rPr>
              <w:t>для ведення особистого селянського господарства</w:t>
            </w:r>
            <w:r w:rsidR="003E43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AE44799" w14:textId="77777777" w:rsidR="00146B32" w:rsidRDefault="003E43A5" w:rsidP="003E43A5">
            <w:r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520E5048" w14:textId="77777777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17378">
        <w:rPr>
          <w:sz w:val="28"/>
          <w:szCs w:val="28"/>
          <w:lang w:val="uk-UA"/>
        </w:rPr>
        <w:t>Кухтар</w:t>
      </w:r>
      <w:proofErr w:type="spellEnd"/>
      <w:r w:rsidR="00117378">
        <w:rPr>
          <w:sz w:val="28"/>
          <w:szCs w:val="28"/>
          <w:lang w:val="uk-UA"/>
        </w:rPr>
        <w:t xml:space="preserve"> Марії Іванівни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технічні документації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земельних ділянок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186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0A2AB559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237BCCFC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5F73951E" w14:textId="77777777" w:rsidR="003E43A5" w:rsidRDefault="003E43A5" w:rsidP="00146B32">
      <w:pPr>
        <w:jc w:val="center"/>
        <w:rPr>
          <w:sz w:val="28"/>
          <w:szCs w:val="28"/>
          <w:lang w:val="uk-UA"/>
        </w:rPr>
      </w:pPr>
    </w:p>
    <w:p w14:paraId="702C9B3A" w14:textId="77777777" w:rsidR="00146B32" w:rsidRDefault="00146B32" w:rsidP="00117378">
      <w:pPr>
        <w:ind w:firstLine="720"/>
        <w:jc w:val="both"/>
        <w:rPr>
          <w:sz w:val="28"/>
          <w:szCs w:val="28"/>
          <w:lang w:val="uk-UA"/>
        </w:rPr>
      </w:pPr>
      <w:r w:rsidRPr="004C41D6">
        <w:rPr>
          <w:sz w:val="28"/>
          <w:szCs w:val="28"/>
          <w:lang w:val="uk-UA"/>
        </w:rPr>
        <w:t>1.</w:t>
      </w:r>
      <w:r w:rsidRPr="004C41D6">
        <w:rPr>
          <w:bCs/>
          <w:sz w:val="28"/>
          <w:szCs w:val="28"/>
          <w:lang w:val="uk-UA"/>
        </w:rPr>
        <w:t xml:space="preserve"> </w:t>
      </w:r>
      <w:r w:rsidRPr="004C41D6">
        <w:rPr>
          <w:sz w:val="28"/>
          <w:szCs w:val="28"/>
          <w:lang w:val="uk-UA"/>
        </w:rPr>
        <w:t xml:space="preserve">Затвердити </w:t>
      </w:r>
      <w:r w:rsidR="006E4572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C41D6">
        <w:rPr>
          <w:sz w:val="28"/>
          <w:szCs w:val="28"/>
          <w:lang w:val="uk-UA"/>
        </w:rPr>
        <w:t xml:space="preserve">та надати у власність </w:t>
      </w:r>
      <w:proofErr w:type="spellStart"/>
      <w:r w:rsidR="00117378">
        <w:rPr>
          <w:sz w:val="28"/>
          <w:szCs w:val="28"/>
          <w:lang w:val="uk-UA"/>
        </w:rPr>
        <w:t>Кухтар</w:t>
      </w:r>
      <w:proofErr w:type="spellEnd"/>
      <w:r w:rsidR="00117378">
        <w:rPr>
          <w:sz w:val="28"/>
          <w:szCs w:val="28"/>
          <w:lang w:val="uk-UA"/>
        </w:rPr>
        <w:t xml:space="preserve"> Марії Іванівні</w:t>
      </w:r>
      <w:r w:rsidRPr="004C41D6">
        <w:rPr>
          <w:sz w:val="28"/>
          <w:szCs w:val="28"/>
          <w:lang w:val="uk-UA"/>
        </w:rPr>
        <w:t xml:space="preserve"> земельну ділянку (кадастровий номер 26</w:t>
      </w:r>
      <w:r w:rsidR="003E43A5">
        <w:rPr>
          <w:sz w:val="28"/>
          <w:szCs w:val="28"/>
          <w:lang w:val="uk-UA"/>
        </w:rPr>
        <w:t>24086001</w:t>
      </w:r>
      <w:r w:rsidRPr="004C41D6">
        <w:rPr>
          <w:sz w:val="28"/>
          <w:szCs w:val="28"/>
          <w:lang w:val="uk-UA"/>
        </w:rPr>
        <w:t>:0</w:t>
      </w:r>
      <w:r w:rsidR="00117378">
        <w:rPr>
          <w:sz w:val="28"/>
          <w:szCs w:val="28"/>
          <w:lang w:val="uk-UA"/>
        </w:rPr>
        <w:t>2</w:t>
      </w:r>
      <w:r w:rsidRPr="004C41D6">
        <w:rPr>
          <w:sz w:val="28"/>
          <w:szCs w:val="28"/>
          <w:lang w:val="uk-UA"/>
        </w:rPr>
        <w:t>:00</w:t>
      </w:r>
      <w:r w:rsidR="00117378">
        <w:rPr>
          <w:sz w:val="28"/>
          <w:szCs w:val="28"/>
          <w:lang w:val="uk-UA"/>
        </w:rPr>
        <w:t>2</w:t>
      </w:r>
      <w:r w:rsidRPr="004C41D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3E43A5">
        <w:rPr>
          <w:sz w:val="28"/>
          <w:szCs w:val="28"/>
          <w:lang w:val="uk-UA"/>
        </w:rPr>
        <w:t>0</w:t>
      </w:r>
      <w:r w:rsidR="00117378">
        <w:rPr>
          <w:sz w:val="28"/>
          <w:szCs w:val="28"/>
          <w:lang w:val="uk-UA"/>
        </w:rPr>
        <w:t>25</w:t>
      </w:r>
      <w:r w:rsidRPr="004C41D6">
        <w:rPr>
          <w:sz w:val="28"/>
          <w:szCs w:val="28"/>
          <w:lang w:val="uk-UA"/>
        </w:rPr>
        <w:t>) загальною площею 0,</w:t>
      </w:r>
      <w:r w:rsidR="003E43A5">
        <w:rPr>
          <w:sz w:val="28"/>
          <w:szCs w:val="28"/>
          <w:lang w:val="uk-UA"/>
        </w:rPr>
        <w:t>1</w:t>
      </w:r>
      <w:r w:rsidR="00117378">
        <w:rPr>
          <w:sz w:val="28"/>
          <w:szCs w:val="28"/>
          <w:lang w:val="uk-UA"/>
        </w:rPr>
        <w:t>076</w:t>
      </w:r>
      <w:r w:rsidRPr="004C41D6">
        <w:rPr>
          <w:sz w:val="28"/>
          <w:szCs w:val="28"/>
          <w:lang w:val="uk-UA"/>
        </w:rPr>
        <w:t xml:space="preserve"> га, яка розташована за адресою: с</w:t>
      </w:r>
      <w:r>
        <w:rPr>
          <w:sz w:val="28"/>
          <w:szCs w:val="28"/>
          <w:lang w:val="uk-UA"/>
        </w:rPr>
        <w:t>ело</w:t>
      </w:r>
      <w:r w:rsidRPr="004C41D6">
        <w:rPr>
          <w:sz w:val="28"/>
          <w:szCs w:val="28"/>
          <w:lang w:val="uk-UA"/>
        </w:rPr>
        <w:t xml:space="preserve"> </w:t>
      </w:r>
      <w:proofErr w:type="spellStart"/>
      <w:r w:rsidR="003E43A5">
        <w:rPr>
          <w:sz w:val="28"/>
          <w:szCs w:val="28"/>
          <w:lang w:val="uk-UA"/>
        </w:rPr>
        <w:t>Саджавка</w:t>
      </w:r>
      <w:proofErr w:type="spellEnd"/>
      <w:r w:rsidRPr="004C4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17378">
        <w:rPr>
          <w:sz w:val="28"/>
          <w:szCs w:val="28"/>
          <w:lang w:val="uk-UA"/>
        </w:rPr>
        <w:t>вулиця Дорошенка</w:t>
      </w:r>
      <w:r w:rsidRPr="004C41D6">
        <w:rPr>
          <w:sz w:val="28"/>
          <w:szCs w:val="28"/>
          <w:lang w:val="uk-UA"/>
        </w:rPr>
        <w:t xml:space="preserve"> для ведення особистого селянського господарства за рахунок земель сільської ради.</w:t>
      </w:r>
    </w:p>
    <w:p w14:paraId="7A4BFF85" w14:textId="77777777" w:rsidR="00526BEB" w:rsidRPr="00117378" w:rsidRDefault="00526BEB" w:rsidP="00526B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C41D6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C41D6">
        <w:rPr>
          <w:sz w:val="28"/>
          <w:szCs w:val="28"/>
          <w:lang w:val="uk-UA"/>
        </w:rPr>
        <w:t xml:space="preserve">та надати у власність </w:t>
      </w:r>
      <w:proofErr w:type="spellStart"/>
      <w:r>
        <w:rPr>
          <w:sz w:val="28"/>
          <w:szCs w:val="28"/>
          <w:lang w:val="uk-UA"/>
        </w:rPr>
        <w:t>Кухтар</w:t>
      </w:r>
      <w:proofErr w:type="spellEnd"/>
      <w:r>
        <w:rPr>
          <w:sz w:val="28"/>
          <w:szCs w:val="28"/>
          <w:lang w:val="uk-UA"/>
        </w:rPr>
        <w:t xml:space="preserve"> Марії Іванівні</w:t>
      </w:r>
      <w:r w:rsidRPr="004C41D6">
        <w:rPr>
          <w:sz w:val="28"/>
          <w:szCs w:val="28"/>
          <w:lang w:val="uk-UA"/>
        </w:rPr>
        <w:t xml:space="preserve"> земельну ділянку (кадастровий номер 26</w:t>
      </w:r>
      <w:r>
        <w:rPr>
          <w:sz w:val="28"/>
          <w:szCs w:val="28"/>
          <w:lang w:val="uk-UA"/>
        </w:rPr>
        <w:t>24086001</w:t>
      </w:r>
      <w:r w:rsidRPr="004C41D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</w:t>
      </w:r>
      <w:r w:rsidRPr="004C41D6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4C41D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0093</w:t>
      </w:r>
      <w:r w:rsidRPr="004C41D6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0872</w:t>
      </w:r>
      <w:r w:rsidRPr="004C41D6">
        <w:rPr>
          <w:sz w:val="28"/>
          <w:szCs w:val="28"/>
          <w:lang w:val="uk-UA"/>
        </w:rPr>
        <w:t xml:space="preserve"> га, яка розташована за адресою: с</w:t>
      </w:r>
      <w:r>
        <w:rPr>
          <w:sz w:val="28"/>
          <w:szCs w:val="28"/>
          <w:lang w:val="uk-UA"/>
        </w:rPr>
        <w:t>ело</w:t>
      </w:r>
      <w:r w:rsidRPr="004C41D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 w:rsidRPr="004C41D6">
        <w:rPr>
          <w:sz w:val="28"/>
          <w:szCs w:val="28"/>
          <w:lang w:val="uk-UA"/>
        </w:rPr>
        <w:t>,</w:t>
      </w:r>
      <w:r w:rsidR="003613DE">
        <w:rPr>
          <w:sz w:val="28"/>
          <w:szCs w:val="28"/>
          <w:lang w:val="uk-UA"/>
        </w:rPr>
        <w:t xml:space="preserve"> урочище біля Ярка</w:t>
      </w:r>
      <w:r w:rsidRPr="004C41D6">
        <w:rPr>
          <w:sz w:val="28"/>
          <w:szCs w:val="28"/>
          <w:lang w:val="uk-UA"/>
        </w:rPr>
        <w:t xml:space="preserve"> для ведення особистого селянського господарства за рахунок земель сільської ради.</w:t>
      </w:r>
    </w:p>
    <w:p w14:paraId="50969078" w14:textId="77777777" w:rsidR="00146B32" w:rsidRPr="004C41D6" w:rsidRDefault="00526BEB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46B32" w:rsidRPr="004C41D6">
        <w:rPr>
          <w:sz w:val="28"/>
          <w:szCs w:val="28"/>
          <w:lang w:val="uk-UA"/>
        </w:rPr>
        <w:t xml:space="preserve">. </w:t>
      </w:r>
      <w:proofErr w:type="spellStart"/>
      <w:r w:rsidR="003613DE">
        <w:rPr>
          <w:sz w:val="28"/>
          <w:szCs w:val="28"/>
          <w:lang w:val="uk-UA"/>
        </w:rPr>
        <w:t>Кух</w:t>
      </w:r>
      <w:r w:rsidR="00117378">
        <w:rPr>
          <w:sz w:val="28"/>
          <w:szCs w:val="28"/>
          <w:lang w:val="uk-UA"/>
        </w:rPr>
        <w:t>тар</w:t>
      </w:r>
      <w:proofErr w:type="spellEnd"/>
      <w:r w:rsidR="00117378">
        <w:rPr>
          <w:sz w:val="28"/>
          <w:szCs w:val="28"/>
          <w:lang w:val="uk-UA"/>
        </w:rPr>
        <w:t xml:space="preserve"> Марії Іванівні</w:t>
      </w:r>
      <w:r w:rsidR="00146B32">
        <w:rPr>
          <w:b/>
          <w:sz w:val="28"/>
          <w:szCs w:val="28"/>
          <w:lang w:val="uk-UA"/>
        </w:rPr>
        <w:t xml:space="preserve"> </w:t>
      </w:r>
      <w:r w:rsidR="00146B32" w:rsidRPr="004C41D6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 встановленому законом.</w:t>
      </w:r>
    </w:p>
    <w:p w14:paraId="3B312EE0" w14:textId="77777777" w:rsidR="003E43A5" w:rsidRPr="004C41D6" w:rsidRDefault="00526BEB" w:rsidP="00117378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B32" w:rsidRPr="004C41D6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117378">
        <w:rPr>
          <w:sz w:val="28"/>
          <w:szCs w:val="28"/>
          <w:lang w:val="uk-UA"/>
        </w:rPr>
        <w:t>Сергія Проскур</w:t>
      </w:r>
      <w:bookmarkStart w:id="0" w:name="_GoBack"/>
      <w:bookmarkEnd w:id="0"/>
      <w:r w:rsidR="00117378">
        <w:rPr>
          <w:sz w:val="28"/>
          <w:szCs w:val="28"/>
          <w:lang w:val="uk-UA"/>
        </w:rPr>
        <w:t>няка</w:t>
      </w:r>
      <w:r w:rsidR="00146B32" w:rsidRPr="004C41D6">
        <w:rPr>
          <w:sz w:val="28"/>
          <w:szCs w:val="28"/>
          <w:lang w:val="uk-UA"/>
        </w:rPr>
        <w:t>.</w:t>
      </w:r>
    </w:p>
    <w:p w14:paraId="68E014B3" w14:textId="77777777" w:rsidR="00146B32" w:rsidRDefault="00526BEB" w:rsidP="00146B32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46B32" w:rsidRPr="004C41D6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787023F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116E2852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4A0D87F6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0425CEB9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4F5A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44E9" w14:textId="77777777" w:rsidR="00571B1E" w:rsidRDefault="00571B1E" w:rsidP="004F5A13">
      <w:r>
        <w:separator/>
      </w:r>
    </w:p>
  </w:endnote>
  <w:endnote w:type="continuationSeparator" w:id="0">
    <w:p w14:paraId="514703F3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C080" w14:textId="77777777" w:rsidR="00571B1E" w:rsidRDefault="00571B1E" w:rsidP="004F5A13">
      <w:r>
        <w:separator/>
      </w:r>
    </w:p>
  </w:footnote>
  <w:footnote w:type="continuationSeparator" w:id="0">
    <w:p w14:paraId="1EAB5173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4FFF" w14:textId="57B5D790" w:rsidR="004F5A13" w:rsidRDefault="004F5A13">
    <w:pPr>
      <w:pStyle w:val="a3"/>
      <w:jc w:val="center"/>
    </w:pPr>
  </w:p>
  <w:p w14:paraId="4BFBB550" w14:textId="77777777" w:rsidR="003D27BF" w:rsidRDefault="00270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687064"/>
      <w:docPartObj>
        <w:docPartGallery w:val="Page Numbers (Top of Page)"/>
        <w:docPartUnique/>
      </w:docPartObj>
    </w:sdtPr>
    <w:sdtEndPr/>
    <w:sdtContent>
      <w:p w14:paraId="2DDBEC54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690626A8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32"/>
    <w:rsid w:val="00016BC3"/>
    <w:rsid w:val="00117378"/>
    <w:rsid w:val="00146B32"/>
    <w:rsid w:val="00270A5E"/>
    <w:rsid w:val="003613DE"/>
    <w:rsid w:val="003E43A5"/>
    <w:rsid w:val="003E4B68"/>
    <w:rsid w:val="004F5A13"/>
    <w:rsid w:val="0052531D"/>
    <w:rsid w:val="00526BEB"/>
    <w:rsid w:val="00571B1E"/>
    <w:rsid w:val="006A0393"/>
    <w:rsid w:val="006A3D1C"/>
    <w:rsid w:val="006E4572"/>
    <w:rsid w:val="007C2A2C"/>
    <w:rsid w:val="008670BE"/>
    <w:rsid w:val="008B1BC2"/>
    <w:rsid w:val="00940EC6"/>
    <w:rsid w:val="009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31F3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Мельник Ярослава Дмитрівна</cp:lastModifiedBy>
  <cp:revision>3</cp:revision>
  <cp:lastPrinted>2021-04-14T05:25:00Z</cp:lastPrinted>
  <dcterms:created xsi:type="dcterms:W3CDTF">2021-03-25T14:53:00Z</dcterms:created>
  <dcterms:modified xsi:type="dcterms:W3CDTF">2021-04-14T05:33:00Z</dcterms:modified>
</cp:coreProperties>
</file>